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FC248" w14:textId="77777777" w:rsidR="00883D8D" w:rsidRDefault="00AA5E09" w:rsidP="00E32F4D">
      <w:pPr>
        <w:pStyle w:val="Title"/>
      </w:pPr>
      <w:r w:rsidRPr="00AA5E09">
        <w:rPr>
          <w:noProof/>
          <w:lang w:val="en-CA" w:eastAsia="en-CA"/>
        </w:rPr>
        <w:drawing>
          <wp:inline distT="0" distB="0" distL="0" distR="0" wp14:anchorId="1D2FC276" wp14:editId="1D2FC277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 xml:space="preserve">Committee </w:t>
      </w:r>
      <w:r w:rsidR="00D417FC">
        <w:rPr>
          <w:rStyle w:val="TitleChar"/>
        </w:rPr>
        <w:t>Agenda</w:t>
      </w:r>
    </w:p>
    <w:p w14:paraId="3412DB88" w14:textId="646C1323" w:rsidR="00CA1310" w:rsidRDefault="00E406EE" w:rsidP="00CA1310">
      <w:pPr>
        <w:pStyle w:val="Heading1"/>
        <w:jc w:val="center"/>
        <w:rPr>
          <w:sz w:val="36"/>
          <w:szCs w:val="36"/>
        </w:rPr>
      </w:pPr>
      <w:r>
        <w:t xml:space="preserve">Joint </w:t>
      </w:r>
      <w:r w:rsidR="007A4A60">
        <w:t>Accessibility Advisory Committee</w:t>
      </w:r>
      <w:r w:rsidR="007A4A60">
        <w:br/>
      </w:r>
      <w:r w:rsidR="00AE2D69">
        <w:rPr>
          <w:sz w:val="36"/>
          <w:szCs w:val="36"/>
        </w:rPr>
        <w:t>January</w:t>
      </w:r>
      <w:r w:rsidR="00603E61">
        <w:rPr>
          <w:sz w:val="36"/>
          <w:szCs w:val="36"/>
        </w:rPr>
        <w:t xml:space="preserve"> 21</w:t>
      </w:r>
      <w:r w:rsidR="00CA1310" w:rsidRPr="0082254C">
        <w:rPr>
          <w:sz w:val="36"/>
          <w:szCs w:val="36"/>
        </w:rPr>
        <w:t>, 20</w:t>
      </w:r>
      <w:r w:rsidR="00097F3D">
        <w:rPr>
          <w:sz w:val="36"/>
          <w:szCs w:val="36"/>
        </w:rPr>
        <w:t>2</w:t>
      </w:r>
      <w:r w:rsidR="00AE2D69">
        <w:rPr>
          <w:sz w:val="36"/>
          <w:szCs w:val="36"/>
        </w:rPr>
        <w:t>1</w:t>
      </w:r>
      <w:r w:rsidR="00CA1310" w:rsidRPr="0082254C">
        <w:rPr>
          <w:sz w:val="36"/>
          <w:szCs w:val="36"/>
        </w:rPr>
        <w:t xml:space="preserve"> – </w:t>
      </w:r>
      <w:r w:rsidR="00603E61">
        <w:rPr>
          <w:sz w:val="36"/>
          <w:szCs w:val="36"/>
        </w:rPr>
        <w:t>2:</w:t>
      </w:r>
      <w:r w:rsidR="007F53E3" w:rsidRPr="0082254C">
        <w:rPr>
          <w:sz w:val="36"/>
          <w:szCs w:val="36"/>
        </w:rPr>
        <w:t>30</w:t>
      </w:r>
      <w:r w:rsidR="00CA1310" w:rsidRPr="0082254C">
        <w:rPr>
          <w:sz w:val="36"/>
          <w:szCs w:val="36"/>
        </w:rPr>
        <w:t xml:space="preserve"> </w:t>
      </w:r>
      <w:r w:rsidR="00603E61">
        <w:rPr>
          <w:sz w:val="36"/>
          <w:szCs w:val="36"/>
        </w:rPr>
        <w:t>P</w:t>
      </w:r>
      <w:r w:rsidR="00CA1310" w:rsidRPr="0082254C">
        <w:rPr>
          <w:sz w:val="36"/>
          <w:szCs w:val="36"/>
        </w:rPr>
        <w:t>M</w:t>
      </w:r>
    </w:p>
    <w:p w14:paraId="4A339DFC" w14:textId="5CC7150B" w:rsidR="007A07FE" w:rsidRPr="007A07FE" w:rsidRDefault="007A07FE" w:rsidP="007A07FE">
      <w:pPr>
        <w:jc w:val="center"/>
      </w:pPr>
      <w:r>
        <w:t>Electronic Participation</w:t>
      </w:r>
    </w:p>
    <w:p w14:paraId="1D2FC24C" w14:textId="00FBC3CE" w:rsidR="00793A16" w:rsidRDefault="00D417FC" w:rsidP="00CA1310">
      <w:pPr>
        <w:pStyle w:val="ListParagraph"/>
        <w:numPr>
          <w:ilvl w:val="0"/>
          <w:numId w:val="1"/>
        </w:numPr>
        <w:spacing w:before="240" w:line="240" w:lineRule="auto"/>
        <w:contextualSpacing w:val="0"/>
        <w:rPr>
          <w:b/>
        </w:rPr>
      </w:pPr>
      <w:r w:rsidRPr="0082254C">
        <w:rPr>
          <w:b/>
        </w:rPr>
        <w:t>Call to Order</w:t>
      </w:r>
    </w:p>
    <w:p w14:paraId="559366B0" w14:textId="487AF630" w:rsidR="0031772B" w:rsidRPr="0082254C" w:rsidRDefault="0031772B" w:rsidP="00CA1310">
      <w:pPr>
        <w:pStyle w:val="ListParagraph"/>
        <w:numPr>
          <w:ilvl w:val="0"/>
          <w:numId w:val="1"/>
        </w:numPr>
        <w:spacing w:before="240" w:line="240" w:lineRule="auto"/>
        <w:contextualSpacing w:val="0"/>
        <w:rPr>
          <w:b/>
        </w:rPr>
      </w:pPr>
      <w:r>
        <w:rPr>
          <w:b/>
        </w:rPr>
        <w:t>Election of Chair and Vice Chair</w:t>
      </w:r>
    </w:p>
    <w:p w14:paraId="138B423A" w14:textId="2A1ACB82" w:rsidR="00132A95" w:rsidRPr="00DF069B" w:rsidRDefault="00D417FC" w:rsidP="00DF069B">
      <w:pPr>
        <w:pStyle w:val="ListParagraph"/>
        <w:numPr>
          <w:ilvl w:val="0"/>
          <w:numId w:val="1"/>
        </w:numPr>
        <w:spacing w:before="240" w:line="240" w:lineRule="auto"/>
        <w:contextualSpacing w:val="0"/>
        <w:rPr>
          <w:b/>
        </w:rPr>
      </w:pPr>
      <w:r w:rsidRPr="00D04EF0">
        <w:rPr>
          <w:b/>
        </w:rPr>
        <w:t>Declaration of Interest</w:t>
      </w:r>
    </w:p>
    <w:p w14:paraId="5F330D0C" w14:textId="09F60F57" w:rsidR="00035DC5" w:rsidRDefault="00752E8A" w:rsidP="0032080B">
      <w:pPr>
        <w:pStyle w:val="ListParagraph"/>
        <w:numPr>
          <w:ilvl w:val="0"/>
          <w:numId w:val="1"/>
        </w:numPr>
        <w:spacing w:before="240" w:line="240" w:lineRule="auto"/>
        <w:contextualSpacing w:val="0"/>
        <w:rPr>
          <w:b/>
        </w:rPr>
      </w:pPr>
      <w:r>
        <w:rPr>
          <w:b/>
        </w:rPr>
        <w:t>Site Plan Reviews</w:t>
      </w:r>
    </w:p>
    <w:p w14:paraId="3FB73853" w14:textId="565777B2" w:rsidR="00AE2D69" w:rsidRPr="00492BAD" w:rsidRDefault="00A57DAC" w:rsidP="00AE2D69">
      <w:pPr>
        <w:pStyle w:val="ListParagraph"/>
        <w:numPr>
          <w:ilvl w:val="1"/>
          <w:numId w:val="1"/>
        </w:numPr>
        <w:spacing w:before="240" w:line="240" w:lineRule="auto"/>
        <w:contextualSpacing w:val="0"/>
        <w:rPr>
          <w:b/>
        </w:rPr>
      </w:pPr>
      <w:r>
        <w:rPr>
          <w:bCs w:val="0"/>
        </w:rPr>
        <w:t>Grey Roots Museum &amp; Archives Store – New Build Moreston Village</w:t>
      </w:r>
    </w:p>
    <w:p w14:paraId="7497D7C1" w14:textId="34FFD59C" w:rsidR="00492BAD" w:rsidRPr="003F1A8D" w:rsidRDefault="003F1A8D" w:rsidP="00AE2D69">
      <w:pPr>
        <w:pStyle w:val="ListParagraph"/>
        <w:numPr>
          <w:ilvl w:val="1"/>
          <w:numId w:val="1"/>
        </w:numPr>
        <w:spacing w:before="240" w:line="240" w:lineRule="auto"/>
        <w:contextualSpacing w:val="0"/>
        <w:rPr>
          <w:b/>
        </w:rPr>
      </w:pPr>
      <w:r>
        <w:rPr>
          <w:bCs w:val="0"/>
        </w:rPr>
        <w:t>Gas Bar and Car Wash – Hanover</w:t>
      </w:r>
    </w:p>
    <w:p w14:paraId="64E468AC" w14:textId="3A6B0A64" w:rsidR="00244E52" w:rsidRDefault="00244E52" w:rsidP="00C60CE0">
      <w:pPr>
        <w:pStyle w:val="ListParagraph"/>
        <w:numPr>
          <w:ilvl w:val="0"/>
          <w:numId w:val="1"/>
        </w:numPr>
        <w:spacing w:before="240" w:line="240" w:lineRule="auto"/>
        <w:contextualSpacing w:val="0"/>
        <w:rPr>
          <w:b/>
        </w:rPr>
      </w:pPr>
      <w:r>
        <w:rPr>
          <w:b/>
        </w:rPr>
        <w:t>Reports</w:t>
      </w:r>
    </w:p>
    <w:p w14:paraId="0A41508A" w14:textId="60FE08D3" w:rsidR="00244E52" w:rsidRPr="00EB70D3" w:rsidRDefault="00B46947" w:rsidP="0098583E">
      <w:pPr>
        <w:pStyle w:val="ListParagraph"/>
        <w:numPr>
          <w:ilvl w:val="1"/>
          <w:numId w:val="1"/>
        </w:numPr>
        <w:spacing w:before="240" w:line="240" w:lineRule="auto"/>
        <w:ind w:left="1080"/>
        <w:contextualSpacing w:val="0"/>
        <w:rPr>
          <w:b/>
        </w:rPr>
      </w:pPr>
      <w:r>
        <w:t>CCR-JAAC-</w:t>
      </w:r>
      <w:r w:rsidR="00603E61">
        <w:t>02</w:t>
      </w:r>
      <w:r w:rsidR="00AE2D69">
        <w:t>-21</w:t>
      </w:r>
      <w:r>
        <w:t xml:space="preserve"> </w:t>
      </w:r>
      <w:r w:rsidR="00AE2D69">
        <w:t>Proposed Update to Multi-Year Accessibility Plan</w:t>
      </w:r>
    </w:p>
    <w:p w14:paraId="36E3E9F3" w14:textId="77777777" w:rsidR="00EB70D3" w:rsidRDefault="00EB70D3" w:rsidP="00EB70D3">
      <w:pPr>
        <w:pStyle w:val="ListParagraph"/>
        <w:widowControl w:val="0"/>
        <w:spacing w:after="120"/>
        <w:ind w:left="1134"/>
        <w:contextualSpacing w:val="0"/>
        <w:rPr>
          <w:rStyle w:val="IntenseEmphasis"/>
        </w:rPr>
      </w:pPr>
      <w:r w:rsidRPr="009F7C7E">
        <w:rPr>
          <w:rStyle w:val="IntenseEmphasis"/>
        </w:rPr>
        <w:t>That</w:t>
      </w:r>
      <w:r>
        <w:rPr>
          <w:rStyle w:val="IntenseEmphasis"/>
        </w:rPr>
        <w:t xml:space="preserve"> Report CCR-JAAC-02-21 regarding the Update to the Multi-Year Accessibility Plan 2018-2020 be received, and</w:t>
      </w:r>
    </w:p>
    <w:p w14:paraId="0CA57540" w14:textId="3FCB9396" w:rsidR="00EB70D3" w:rsidRPr="00EB70D3" w:rsidRDefault="00EB70D3" w:rsidP="00EB70D3">
      <w:pPr>
        <w:pStyle w:val="ListParagraph"/>
        <w:widowControl w:val="0"/>
        <w:spacing w:after="120"/>
        <w:ind w:left="1134"/>
        <w:contextualSpacing w:val="0"/>
        <w:rPr>
          <w:b/>
          <w:bCs w:val="0"/>
        </w:rPr>
      </w:pPr>
      <w:r>
        <w:rPr>
          <w:rStyle w:val="IntenseEmphasis"/>
        </w:rPr>
        <w:t>That the Updated Multi-Year Accessibility Plan 2018 – 2022 be endorsed.</w:t>
      </w:r>
      <w:bookmarkStart w:id="0" w:name="_GoBack"/>
      <w:bookmarkEnd w:id="0"/>
    </w:p>
    <w:p w14:paraId="50988022" w14:textId="10154223" w:rsidR="00C60CE0" w:rsidRDefault="00D417FC" w:rsidP="00C60CE0">
      <w:pPr>
        <w:pStyle w:val="ListParagraph"/>
        <w:numPr>
          <w:ilvl w:val="0"/>
          <w:numId w:val="1"/>
        </w:numPr>
        <w:spacing w:before="240" w:line="240" w:lineRule="auto"/>
        <w:contextualSpacing w:val="0"/>
        <w:rPr>
          <w:b/>
        </w:rPr>
      </w:pPr>
      <w:r w:rsidRPr="00D04EF0">
        <w:rPr>
          <w:b/>
        </w:rPr>
        <w:t>Other Business</w:t>
      </w:r>
    </w:p>
    <w:p w14:paraId="1A96E73F" w14:textId="57CFFD83" w:rsidR="002F230A" w:rsidRPr="00C60CE0" w:rsidRDefault="003F1A8D" w:rsidP="002F230A">
      <w:pPr>
        <w:pStyle w:val="ListParagraph"/>
        <w:numPr>
          <w:ilvl w:val="1"/>
          <w:numId w:val="1"/>
        </w:numPr>
        <w:spacing w:before="240" w:line="240" w:lineRule="auto"/>
        <w:contextualSpacing w:val="0"/>
        <w:rPr>
          <w:b/>
        </w:rPr>
      </w:pPr>
      <w:r>
        <w:rPr>
          <w:bCs w:val="0"/>
        </w:rPr>
        <w:t xml:space="preserve">AODA </w:t>
      </w:r>
      <w:r w:rsidR="002F230A">
        <w:rPr>
          <w:bCs w:val="0"/>
        </w:rPr>
        <w:t>Desk Audits</w:t>
      </w:r>
      <w:r>
        <w:rPr>
          <w:bCs w:val="0"/>
        </w:rPr>
        <w:t xml:space="preserve"> – Melissa Hilgendorf</w:t>
      </w:r>
    </w:p>
    <w:p w14:paraId="1D2FC271" w14:textId="012CDC39" w:rsidR="00D417FC" w:rsidRDefault="00D417FC" w:rsidP="0032080B">
      <w:pPr>
        <w:pStyle w:val="ListParagraph"/>
        <w:numPr>
          <w:ilvl w:val="0"/>
          <w:numId w:val="1"/>
        </w:numPr>
        <w:spacing w:before="240" w:line="240" w:lineRule="auto"/>
        <w:contextualSpacing w:val="0"/>
        <w:rPr>
          <w:b/>
        </w:rPr>
      </w:pPr>
      <w:r w:rsidRPr="00D04EF0">
        <w:rPr>
          <w:b/>
        </w:rPr>
        <w:t>Next Meeting Dates</w:t>
      </w:r>
    </w:p>
    <w:p w14:paraId="1D2FC275" w14:textId="5C7F2F12" w:rsidR="00FE7170" w:rsidRDefault="00D417FC" w:rsidP="0032080B">
      <w:pPr>
        <w:pStyle w:val="ListParagraph"/>
        <w:numPr>
          <w:ilvl w:val="0"/>
          <w:numId w:val="1"/>
        </w:numPr>
        <w:spacing w:before="240" w:line="240" w:lineRule="auto"/>
        <w:contextualSpacing w:val="0"/>
        <w:rPr>
          <w:b/>
        </w:rPr>
      </w:pPr>
      <w:r w:rsidRPr="00101F3A">
        <w:rPr>
          <w:b/>
        </w:rPr>
        <w:t>Adjournment</w:t>
      </w:r>
    </w:p>
    <w:p w14:paraId="163DAAD8" w14:textId="71426B18" w:rsidR="007A07FE" w:rsidRDefault="007A07FE" w:rsidP="007A07FE">
      <w:pPr>
        <w:spacing w:before="240" w:line="240" w:lineRule="auto"/>
        <w:rPr>
          <w:b/>
        </w:rPr>
      </w:pPr>
    </w:p>
    <w:p w14:paraId="1C1373E1" w14:textId="77777777" w:rsidR="007A07FE" w:rsidRPr="007A07FE" w:rsidRDefault="007A07FE" w:rsidP="007A07FE">
      <w:pPr>
        <w:spacing w:before="240" w:line="240" w:lineRule="auto"/>
        <w:rPr>
          <w:b/>
        </w:rPr>
      </w:pPr>
    </w:p>
    <w:sectPr w:rsidR="007A07FE" w:rsidRPr="007A07FE" w:rsidSect="00DC74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630" w:right="1440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FC27A" w14:textId="77777777" w:rsidR="007A4A60" w:rsidRDefault="007A4A60" w:rsidP="00883D8D">
      <w:pPr>
        <w:spacing w:after="0" w:line="240" w:lineRule="auto"/>
      </w:pPr>
      <w:r>
        <w:separator/>
      </w:r>
    </w:p>
  </w:endnote>
  <w:endnote w:type="continuationSeparator" w:id="0">
    <w:p w14:paraId="1D2FC27B" w14:textId="77777777" w:rsidR="007A4A60" w:rsidRDefault="007A4A60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213B1" w14:textId="77777777" w:rsidR="009227DD" w:rsidRDefault="009227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159CE" w14:textId="77777777" w:rsidR="009227DD" w:rsidRDefault="009227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9A4BD" w14:textId="77777777" w:rsidR="009227DD" w:rsidRDefault="00922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FC278" w14:textId="77777777" w:rsidR="007A4A60" w:rsidRDefault="007A4A60" w:rsidP="00883D8D">
      <w:pPr>
        <w:spacing w:after="0" w:line="240" w:lineRule="auto"/>
      </w:pPr>
      <w:r>
        <w:separator/>
      </w:r>
    </w:p>
  </w:footnote>
  <w:footnote w:type="continuationSeparator" w:id="0">
    <w:p w14:paraId="1D2FC279" w14:textId="77777777" w:rsidR="007A4A60" w:rsidRDefault="007A4A60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94378" w14:textId="77777777" w:rsidR="009227DD" w:rsidRDefault="009227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FC27C" w14:textId="390A9DFE" w:rsidR="007A4A60" w:rsidRPr="00D417FC" w:rsidRDefault="00A302C0" w:rsidP="00D417FC">
    <w:pPr>
      <w:pStyle w:val="NoSpacing"/>
      <w:rPr>
        <w:sz w:val="22"/>
        <w:szCs w:val="22"/>
      </w:rPr>
    </w:pPr>
    <w:r>
      <w:rPr>
        <w:sz w:val="22"/>
        <w:szCs w:val="22"/>
      </w:rPr>
      <w:t xml:space="preserve">Grey County Joint </w:t>
    </w:r>
    <w:r w:rsidR="008823AD">
      <w:rPr>
        <w:sz w:val="22"/>
        <w:szCs w:val="22"/>
      </w:rPr>
      <w:t>Accessibility Advisory</w:t>
    </w:r>
    <w:r w:rsidR="007A4A60" w:rsidRPr="00D417FC">
      <w:rPr>
        <w:sz w:val="22"/>
        <w:szCs w:val="22"/>
      </w:rPr>
      <w:t xml:space="preserve"> Committee</w:t>
    </w:r>
  </w:p>
  <w:p w14:paraId="1D2FC27D" w14:textId="6AB40F7F" w:rsidR="007A4A60" w:rsidRPr="00D417FC" w:rsidRDefault="00035DC5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September 5</w:t>
    </w:r>
    <w:r w:rsidR="00A302C0">
      <w:rPr>
        <w:sz w:val="22"/>
        <w:szCs w:val="22"/>
      </w:rPr>
      <w:t>, 2019</w:t>
    </w:r>
    <w:r w:rsidR="007A4A60" w:rsidRPr="00D417FC">
      <w:rPr>
        <w:sz w:val="22"/>
        <w:szCs w:val="22"/>
      </w:rPr>
      <w:tab/>
    </w:r>
  </w:p>
  <w:p w14:paraId="1D2FC27E" w14:textId="77777777" w:rsidR="007A4A60" w:rsidRDefault="007A4A60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101F3A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14:paraId="1D2FC27F" w14:textId="77777777" w:rsidR="007A4A60" w:rsidRDefault="007A4A60" w:rsidP="00D417FC">
    <w:pPr>
      <w:pStyle w:val="Header"/>
      <w:pBdr>
        <w:bottom w:val="single" w:sz="4" w:space="1" w:color="auto"/>
      </w:pBdr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E7998" w14:textId="10356DD1" w:rsidR="009227DD" w:rsidRDefault="009227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115D6"/>
    <w:multiLevelType w:val="hybridMultilevel"/>
    <w:tmpl w:val="83282818"/>
    <w:lvl w:ilvl="0" w:tplc="AEF6B8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55ED"/>
    <w:multiLevelType w:val="hybridMultilevel"/>
    <w:tmpl w:val="F4FC30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97EC3"/>
    <w:multiLevelType w:val="hybridMultilevel"/>
    <w:tmpl w:val="C3B45916"/>
    <w:lvl w:ilvl="0" w:tplc="78DE4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CECB1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7E2263E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6783B8E">
      <w:start w:val="5"/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linkStyles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8D"/>
    <w:rsid w:val="00002820"/>
    <w:rsid w:val="00035DC5"/>
    <w:rsid w:val="00047A0A"/>
    <w:rsid w:val="0007615C"/>
    <w:rsid w:val="00081FCF"/>
    <w:rsid w:val="00097F3D"/>
    <w:rsid w:val="000B7C11"/>
    <w:rsid w:val="000C711E"/>
    <w:rsid w:val="000E06ED"/>
    <w:rsid w:val="000F2D86"/>
    <w:rsid w:val="00101F3A"/>
    <w:rsid w:val="00113FCB"/>
    <w:rsid w:val="00125C48"/>
    <w:rsid w:val="00132A95"/>
    <w:rsid w:val="00165CDD"/>
    <w:rsid w:val="001800F1"/>
    <w:rsid w:val="00197DDC"/>
    <w:rsid w:val="001C15E7"/>
    <w:rsid w:val="001C1977"/>
    <w:rsid w:val="001F1D7C"/>
    <w:rsid w:val="00236D71"/>
    <w:rsid w:val="00244E52"/>
    <w:rsid w:val="00247CA8"/>
    <w:rsid w:val="00272346"/>
    <w:rsid w:val="0028262A"/>
    <w:rsid w:val="002915BC"/>
    <w:rsid w:val="002C6064"/>
    <w:rsid w:val="002F230A"/>
    <w:rsid w:val="003164AC"/>
    <w:rsid w:val="0031772B"/>
    <w:rsid w:val="0032080B"/>
    <w:rsid w:val="00342A6F"/>
    <w:rsid w:val="00354058"/>
    <w:rsid w:val="00367D27"/>
    <w:rsid w:val="00392421"/>
    <w:rsid w:val="003C07A3"/>
    <w:rsid w:val="003F1A8D"/>
    <w:rsid w:val="00446A72"/>
    <w:rsid w:val="00457F2B"/>
    <w:rsid w:val="00464176"/>
    <w:rsid w:val="0047155B"/>
    <w:rsid w:val="00490FF6"/>
    <w:rsid w:val="00492BAD"/>
    <w:rsid w:val="004942B7"/>
    <w:rsid w:val="004D2879"/>
    <w:rsid w:val="004D362C"/>
    <w:rsid w:val="004D6375"/>
    <w:rsid w:val="004F083D"/>
    <w:rsid w:val="00504CF3"/>
    <w:rsid w:val="0050741F"/>
    <w:rsid w:val="0054071D"/>
    <w:rsid w:val="00595F33"/>
    <w:rsid w:val="005A360A"/>
    <w:rsid w:val="005D5D49"/>
    <w:rsid w:val="00603E61"/>
    <w:rsid w:val="00610FB4"/>
    <w:rsid w:val="00613226"/>
    <w:rsid w:val="006250BA"/>
    <w:rsid w:val="006563A9"/>
    <w:rsid w:val="006918AF"/>
    <w:rsid w:val="006B4C34"/>
    <w:rsid w:val="006C6F7B"/>
    <w:rsid w:val="006F0F1F"/>
    <w:rsid w:val="00740E14"/>
    <w:rsid w:val="00752E8A"/>
    <w:rsid w:val="007640C9"/>
    <w:rsid w:val="0077677C"/>
    <w:rsid w:val="00793A16"/>
    <w:rsid w:val="007A07FE"/>
    <w:rsid w:val="007A0BBD"/>
    <w:rsid w:val="007A4A60"/>
    <w:rsid w:val="007E44CC"/>
    <w:rsid w:val="007F53E3"/>
    <w:rsid w:val="0082254C"/>
    <w:rsid w:val="00831464"/>
    <w:rsid w:val="00840FA5"/>
    <w:rsid w:val="008414C0"/>
    <w:rsid w:val="00862CE7"/>
    <w:rsid w:val="00862FD7"/>
    <w:rsid w:val="008823AD"/>
    <w:rsid w:val="00883D8D"/>
    <w:rsid w:val="00895616"/>
    <w:rsid w:val="009227DD"/>
    <w:rsid w:val="00922DFD"/>
    <w:rsid w:val="00953DFC"/>
    <w:rsid w:val="0098583E"/>
    <w:rsid w:val="009A166F"/>
    <w:rsid w:val="009D33FA"/>
    <w:rsid w:val="009F446A"/>
    <w:rsid w:val="00A302C0"/>
    <w:rsid w:val="00A33658"/>
    <w:rsid w:val="00A52D13"/>
    <w:rsid w:val="00A57DAC"/>
    <w:rsid w:val="00A626ED"/>
    <w:rsid w:val="00A63DD6"/>
    <w:rsid w:val="00A95DFA"/>
    <w:rsid w:val="00AA5E09"/>
    <w:rsid w:val="00AB2197"/>
    <w:rsid w:val="00AC3A8B"/>
    <w:rsid w:val="00AE2D69"/>
    <w:rsid w:val="00B061B3"/>
    <w:rsid w:val="00B456DA"/>
    <w:rsid w:val="00B45A9D"/>
    <w:rsid w:val="00B46947"/>
    <w:rsid w:val="00B50001"/>
    <w:rsid w:val="00B64986"/>
    <w:rsid w:val="00B81EF2"/>
    <w:rsid w:val="00B86ECE"/>
    <w:rsid w:val="00B87950"/>
    <w:rsid w:val="00BA79F5"/>
    <w:rsid w:val="00BC3EE1"/>
    <w:rsid w:val="00BD2056"/>
    <w:rsid w:val="00BD6DEB"/>
    <w:rsid w:val="00BE2623"/>
    <w:rsid w:val="00C60CE0"/>
    <w:rsid w:val="00C83DD0"/>
    <w:rsid w:val="00CA1310"/>
    <w:rsid w:val="00CA32C3"/>
    <w:rsid w:val="00CA344A"/>
    <w:rsid w:val="00CA768E"/>
    <w:rsid w:val="00CE439D"/>
    <w:rsid w:val="00CF1175"/>
    <w:rsid w:val="00CF34B8"/>
    <w:rsid w:val="00D1711B"/>
    <w:rsid w:val="00D33F5C"/>
    <w:rsid w:val="00D417FC"/>
    <w:rsid w:val="00D56BD5"/>
    <w:rsid w:val="00D72679"/>
    <w:rsid w:val="00DC1FF0"/>
    <w:rsid w:val="00DC5D7F"/>
    <w:rsid w:val="00DC7435"/>
    <w:rsid w:val="00DD1B1D"/>
    <w:rsid w:val="00DF069B"/>
    <w:rsid w:val="00E2597B"/>
    <w:rsid w:val="00E32F4D"/>
    <w:rsid w:val="00E406EE"/>
    <w:rsid w:val="00E63477"/>
    <w:rsid w:val="00EB70D3"/>
    <w:rsid w:val="00ED5DBC"/>
    <w:rsid w:val="00F1208B"/>
    <w:rsid w:val="00F229FE"/>
    <w:rsid w:val="00F4528A"/>
    <w:rsid w:val="00F86FE4"/>
    <w:rsid w:val="00FA7F51"/>
    <w:rsid w:val="00FD6B32"/>
    <w:rsid w:val="00FE7170"/>
    <w:rsid w:val="00FE730D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1D2FC248"/>
  <w15:docId w15:val="{67678733-D0B9-41CD-9869-DB8A5313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FD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FD7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FD7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62FD7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2FD7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2FD7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62FD7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62FD7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62FD7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62FD7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FD7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62FD7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62FD7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62FD7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62FD7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62FD7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62FD7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62FD7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62FD7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62FD7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FD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FD7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62FD7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62FD7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62FD7"/>
    <w:rPr>
      <w:rFonts w:ascii="Arial" w:hAnsi="Arial"/>
      <w:i/>
      <w:iCs/>
    </w:rPr>
  </w:style>
  <w:style w:type="paragraph" w:styleId="NoSpacing">
    <w:name w:val="No Spacing"/>
    <w:uiPriority w:val="1"/>
    <w:qFormat/>
    <w:rsid w:val="00862FD7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62FD7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62FD7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62FD7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FD7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FD7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62FD7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62FD7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62FD7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62F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FD7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86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62FD7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62FD7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0F2D8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GC_115079430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 xsi:nil="true"/>
    <committee xmlns="e6cd7bd4-3f3e-4495-b8c9-139289cd76e6">Grey County Joint Accessibility Advisory Committee</committee>
    <meetingId xmlns="e6cd7bd4-3f3e-4495-b8c9-139289cd76e6">[2021-01-21 Grey County Joint Accessibility Advisory Committee [10132]]</meetingId>
    <capitalProjectPriority xmlns="e6cd7bd4-3f3e-4495-b8c9-139289cd76e6" xsi:nil="true"/>
    <policyApprovalDate xmlns="e6cd7bd4-3f3e-4495-b8c9-139289cd76e6" xsi:nil="true"/>
    <NodeRef xmlns="e6cd7bd4-3f3e-4495-b8c9-139289cd76e6">a52bf017-8266-4dd5-9e65-453bfa7f5db0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803A96D4-43D8-4243-A98A-A46F4EAF7E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F7CD6A-C82F-4218-8E0F-219087D77E56}"/>
</file>

<file path=customXml/itemProps3.xml><?xml version="1.0" encoding="utf-8"?>
<ds:datastoreItem xmlns:ds="http://schemas.openxmlformats.org/officeDocument/2006/customXml" ds:itemID="{7A275014-E926-4462-9CAB-27FF0E5EBCAB}"/>
</file>

<file path=customXml/itemProps4.xml><?xml version="1.0" encoding="utf-8"?>
<ds:datastoreItem xmlns:ds="http://schemas.openxmlformats.org/officeDocument/2006/customXml" ds:itemID="{F325B5D0-C968-4D91-8CB7-7DD440AE5B57}"/>
</file>

<file path=customXml/itemProps5.xml><?xml version="1.0" encoding="utf-8"?>
<ds:datastoreItem xmlns:ds="http://schemas.openxmlformats.org/officeDocument/2006/customXml" ds:itemID="{C88EBE79-66F8-4F0E-8BEF-4CC256B222C8}"/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</Template>
  <TotalTime>49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Tara Warder</cp:lastModifiedBy>
  <cp:revision>8</cp:revision>
  <cp:lastPrinted>2019-03-13T19:22:00Z</cp:lastPrinted>
  <dcterms:created xsi:type="dcterms:W3CDTF">2020-12-03T16:41:00Z</dcterms:created>
  <dcterms:modified xsi:type="dcterms:W3CDTF">2021-01-13T18:13:00Z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